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11" w:rsidRDefault="00315107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01.11.2021</w:t>
      </w:r>
    </w:p>
    <w:p w:rsidR="003A62B3" w:rsidRDefault="00315107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Группа БУ-4</w:t>
      </w:r>
      <w:r w:rsidR="003A62B3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плавание</w:t>
      </w:r>
    </w:p>
    <w:p w:rsidR="003A62B3" w:rsidRDefault="00315107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Преподаватель- Зубова В.В.</w:t>
      </w:r>
    </w:p>
    <w:p w:rsidR="00FC5611" w:rsidRDefault="003A62B3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Задание:</w:t>
      </w:r>
    </w:p>
    <w:p w:rsidR="00FC5611" w:rsidRPr="000E4C13" w:rsidRDefault="00FC5611" w:rsidP="00FC5611">
      <w:pPr>
        <w:pStyle w:val="p69"/>
        <w:spacing w:before="330" w:beforeAutospacing="0" w:after="0" w:afterAutospacing="0" w:line="225" w:lineRule="atLeast"/>
        <w:jc w:val="both"/>
        <w:rPr>
          <w:rStyle w:val="ft33"/>
          <w:b/>
          <w:bCs/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ОРУ:</w:t>
      </w:r>
    </w:p>
    <w:p w:rsidR="00FC5611" w:rsidRPr="000E4C13" w:rsidRDefault="00FC5611" w:rsidP="00FC5611">
      <w:pPr>
        <w:pStyle w:val="p69"/>
        <w:spacing w:before="33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0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руки вверх наружу, правую назад на носок, прогнуться; 3-4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левой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2.</w:t>
      </w:r>
      <w:r w:rsidRPr="000E4C13">
        <w:rPr>
          <w:rStyle w:val="ft36"/>
          <w:color w:val="000000"/>
          <w:sz w:val="28"/>
          <w:szCs w:val="28"/>
        </w:rPr>
        <w:t>И.п. – стойка ноги врозь, руки вверх.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выпад вправо, руки в стороны; 2 – </w:t>
      </w:r>
      <w:proofErr w:type="spellStart"/>
      <w:proofErr w:type="gram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;.</w:t>
      </w:r>
      <w:proofErr w:type="gramEnd"/>
      <w:r w:rsidRPr="000E4C13">
        <w:rPr>
          <w:color w:val="000000"/>
          <w:sz w:val="28"/>
          <w:szCs w:val="28"/>
        </w:rPr>
        <w:t xml:space="preserve"> 3-4 – то же с другой ноги.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3.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на пояс.</w:t>
      </w:r>
    </w:p>
    <w:p w:rsidR="00FC5611" w:rsidRPr="000E4C13" w:rsidRDefault="00FC5611" w:rsidP="00FC5611">
      <w:pPr>
        <w:pStyle w:val="p73"/>
        <w:spacing w:before="45" w:beforeAutospacing="0" w:after="0" w:afterAutospacing="0" w:line="240" w:lineRule="atLeast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в стороны, согнуть правую вперёд; 2 – руки на пояс, правую вперёд; 3 – руки в стороны, согнуть правую вперёд; 4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левой ноги.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4.</w:t>
      </w:r>
      <w:r w:rsidRPr="000E4C13">
        <w:rPr>
          <w:rStyle w:val="ft36"/>
          <w:color w:val="000000"/>
          <w:sz w:val="28"/>
          <w:szCs w:val="28"/>
        </w:rPr>
        <w:t>И.п. – упор стоя на коленях.</w:t>
      </w:r>
    </w:p>
    <w:p w:rsidR="00FC5611" w:rsidRPr="000E4C13" w:rsidRDefault="00FC5611" w:rsidP="00FC5611">
      <w:pPr>
        <w:pStyle w:val="p7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взмах правой назад, левую руку вверх; 3-4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другой ногой и рукой.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5.</w:t>
      </w:r>
      <w:r w:rsidRPr="000E4C13">
        <w:rPr>
          <w:rStyle w:val="ft36"/>
          <w:color w:val="000000"/>
          <w:sz w:val="28"/>
          <w:szCs w:val="28"/>
        </w:rPr>
        <w:t>И.п. – упор сидя сзади.</w:t>
      </w:r>
    </w:p>
    <w:p w:rsidR="00FC5611" w:rsidRPr="000E4C13" w:rsidRDefault="00FC5611" w:rsidP="00FC5611">
      <w:pPr>
        <w:pStyle w:val="p76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поднять правую ногу;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3 – поднять левую ногу;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5 – поднять обе ноги </w:t>
      </w:r>
      <w:proofErr w:type="gramStart"/>
      <w:r w:rsidRPr="000E4C13">
        <w:rPr>
          <w:color w:val="000000"/>
          <w:sz w:val="28"/>
          <w:szCs w:val="28"/>
        </w:rPr>
        <w:t>в сед углом</w:t>
      </w:r>
      <w:proofErr w:type="gramEnd"/>
      <w:r w:rsidRPr="000E4C13">
        <w:rPr>
          <w:color w:val="000000"/>
          <w:sz w:val="28"/>
          <w:szCs w:val="28"/>
        </w:rPr>
        <w:t xml:space="preserve">; 6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7-8 – повторить счёт 5-6.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6.</w:t>
      </w:r>
      <w:r w:rsidRPr="000E4C13">
        <w:rPr>
          <w:rStyle w:val="ft36"/>
          <w:color w:val="000000"/>
          <w:sz w:val="28"/>
          <w:szCs w:val="28"/>
        </w:rPr>
        <w:t>И.п. – упор лёжа.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упор лёжа правым боком;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 xml:space="preserve">.; 3 – упор лёжа левым боком;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7.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за головой.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поворот направо, руки в стороны;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в другую сторону.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8.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в стороны.</w:t>
      </w:r>
    </w:p>
    <w:p w:rsidR="00FC5611" w:rsidRPr="000E4C13" w:rsidRDefault="00FC5611" w:rsidP="00FC5611">
      <w:pPr>
        <w:pStyle w:val="p78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правой книзу дугой, руки влево, правую ногу в сторону; 2 – приставить правую к левой, руки в стороны,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 другой руки и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9.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9"/>
        <w:spacing w:before="6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правую на пояс; 2 – левую на пояс; 3 – правую за голову; 4 – левую за голову; 5 – руки в стороны; 6 – хлопок над головой; 7 – руки в стороны; 8 – руки вниз,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83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proofErr w:type="spellStart"/>
      <w:r w:rsidRPr="000E4C13">
        <w:rPr>
          <w:rStyle w:val="ft36"/>
          <w:color w:val="000000"/>
          <w:sz w:val="28"/>
          <w:szCs w:val="28"/>
        </w:rPr>
        <w:t>И.п</w:t>
      </w:r>
      <w:proofErr w:type="spellEnd"/>
      <w:r w:rsidRPr="000E4C13">
        <w:rPr>
          <w:rStyle w:val="ft36"/>
          <w:color w:val="000000"/>
          <w:sz w:val="28"/>
          <w:szCs w:val="28"/>
        </w:rPr>
        <w:t xml:space="preserve">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на пояс; 2-3 – руки на колени, пружинящие приседания;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10.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84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дугами назад руки вверх; 2-3 – пружинящие наклоны до касания ладонями пола;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lastRenderedPageBreak/>
        <w:t>11.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в стороны.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мах правой, хлопок под ногой; 2 – приставить правую,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 другой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12.</w:t>
      </w:r>
      <w:r w:rsidRPr="000E4C13">
        <w:rPr>
          <w:rStyle w:val="ft36"/>
          <w:color w:val="000000"/>
          <w:sz w:val="28"/>
          <w:szCs w:val="28"/>
        </w:rPr>
        <w:t>И.п. – сед, руки за голову.</w:t>
      </w:r>
    </w:p>
    <w:p w:rsidR="00FC5611" w:rsidRPr="000E4C13" w:rsidRDefault="00FC5611" w:rsidP="00FC5611">
      <w:pPr>
        <w:pStyle w:val="p72"/>
        <w:spacing w:before="6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лечь, руки вверх; 3-4 – сесть,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13.</w:t>
      </w:r>
      <w:r w:rsidRPr="000E4C13">
        <w:rPr>
          <w:rStyle w:val="ft36"/>
          <w:color w:val="000000"/>
          <w:sz w:val="28"/>
          <w:szCs w:val="28"/>
        </w:rPr>
        <w:t>И.п. – сед, руки в стороны.</w:t>
      </w:r>
    </w:p>
    <w:p w:rsidR="00FC5611" w:rsidRPr="000E4C13" w:rsidRDefault="00FC5611" w:rsidP="00FC5611">
      <w:pPr>
        <w:pStyle w:val="p7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сед углом, хлопок под ногами; 2 – сед,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37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14.</w:t>
      </w:r>
      <w:r w:rsidRPr="000E4C13">
        <w:rPr>
          <w:rStyle w:val="ft36"/>
          <w:color w:val="000000"/>
          <w:sz w:val="28"/>
          <w:szCs w:val="28"/>
        </w:rPr>
        <w:t>И.п. – упор стоя на коленях.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1-2 – разгибая ноги, упор стоя согнувшись; 3-4 – сгибая ноги встать на колени,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15.</w:t>
      </w:r>
      <w:r w:rsidRPr="000E4C13">
        <w:rPr>
          <w:rStyle w:val="ft36"/>
          <w:color w:val="000000"/>
          <w:sz w:val="28"/>
          <w:szCs w:val="28"/>
        </w:rPr>
        <w:t>И.п. – упор лёжа.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упор лёжа на согнутых руках, правую назад; 2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3-4 – то же самое другой ногой.</w:t>
      </w:r>
    </w:p>
    <w:p w:rsidR="00FC5611" w:rsidRPr="000E4C13" w:rsidRDefault="00FC5611" w:rsidP="00FC5611">
      <w:pPr>
        <w:pStyle w:val="p74"/>
        <w:spacing w:before="10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16.</w:t>
      </w:r>
      <w:r w:rsidRPr="000E4C13">
        <w:rPr>
          <w:rStyle w:val="ft36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6"/>
          <w:color w:val="000000"/>
          <w:sz w:val="28"/>
          <w:szCs w:val="28"/>
        </w:rPr>
        <w:t>о.с</w:t>
      </w:r>
      <w:proofErr w:type="spellEnd"/>
      <w:r w:rsidRPr="000E4C13">
        <w:rPr>
          <w:rStyle w:val="ft36"/>
          <w:color w:val="000000"/>
          <w:sz w:val="28"/>
          <w:szCs w:val="28"/>
        </w:rPr>
        <w:t>., руки на пояс.</w:t>
      </w:r>
    </w:p>
    <w:p w:rsidR="00FC5611" w:rsidRPr="000E4C13" w:rsidRDefault="00FC5611" w:rsidP="00FC5611">
      <w:pPr>
        <w:pStyle w:val="p85"/>
        <w:spacing w:before="4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руки в стороны; 2 – правую ногу в сторону, хлопок над головой; 3 – приставить правую, руки в стороны; 4 –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.; 5-8 – то же с другой ноги.</w:t>
      </w:r>
    </w:p>
    <w:p w:rsidR="00FC5611" w:rsidRPr="000E4C13" w:rsidRDefault="00FC5611" w:rsidP="00FC5611">
      <w:pPr>
        <w:pStyle w:val="p71"/>
        <w:spacing w:before="9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E4C13">
        <w:rPr>
          <w:rStyle w:val="ft33"/>
          <w:b/>
          <w:bCs/>
          <w:color w:val="000000"/>
          <w:sz w:val="28"/>
          <w:szCs w:val="28"/>
        </w:rPr>
        <w:t>17.</w:t>
      </w:r>
      <w:r w:rsidRPr="000E4C13">
        <w:rPr>
          <w:rStyle w:val="ft31"/>
          <w:color w:val="000000"/>
          <w:sz w:val="28"/>
          <w:szCs w:val="28"/>
        </w:rPr>
        <w:t xml:space="preserve">И.п. – </w:t>
      </w:r>
      <w:proofErr w:type="spellStart"/>
      <w:r w:rsidRPr="000E4C13">
        <w:rPr>
          <w:rStyle w:val="ft31"/>
          <w:color w:val="000000"/>
          <w:sz w:val="28"/>
          <w:szCs w:val="28"/>
        </w:rPr>
        <w:t>о.с</w:t>
      </w:r>
      <w:proofErr w:type="spellEnd"/>
      <w:r w:rsidRPr="000E4C13">
        <w:rPr>
          <w:rStyle w:val="ft31"/>
          <w:color w:val="000000"/>
          <w:sz w:val="28"/>
          <w:szCs w:val="28"/>
        </w:rPr>
        <w:t>., руки к плечам.</w:t>
      </w:r>
    </w:p>
    <w:p w:rsidR="00FC5611" w:rsidRPr="000E4C13" w:rsidRDefault="00FC5611" w:rsidP="00FC5611">
      <w:pPr>
        <w:pStyle w:val="p85"/>
        <w:spacing w:before="45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0E4C13">
        <w:rPr>
          <w:color w:val="000000"/>
          <w:sz w:val="28"/>
          <w:szCs w:val="28"/>
        </w:rPr>
        <w:t xml:space="preserve">1 – прыжок ноги врозь, руки в стороны; 2 – прыжок ноги вместе, руки за голову; 3 – прыжок ноги врозь, руки в </w:t>
      </w:r>
      <w:proofErr w:type="gramStart"/>
      <w:r w:rsidRPr="000E4C13">
        <w:rPr>
          <w:color w:val="000000"/>
          <w:sz w:val="28"/>
          <w:szCs w:val="28"/>
        </w:rPr>
        <w:t>стороны;.</w:t>
      </w:r>
      <w:proofErr w:type="gramEnd"/>
      <w:r w:rsidRPr="000E4C13">
        <w:rPr>
          <w:color w:val="000000"/>
          <w:sz w:val="28"/>
          <w:szCs w:val="28"/>
        </w:rPr>
        <w:t xml:space="preserve"> 4 – прыжок ноги вместе, руки к плечам, </w:t>
      </w:r>
      <w:proofErr w:type="spellStart"/>
      <w:r w:rsidRPr="000E4C13">
        <w:rPr>
          <w:color w:val="000000"/>
          <w:sz w:val="28"/>
          <w:szCs w:val="28"/>
        </w:rPr>
        <w:t>и.п</w:t>
      </w:r>
      <w:proofErr w:type="spellEnd"/>
      <w:r w:rsidRPr="000E4C13">
        <w:rPr>
          <w:color w:val="000000"/>
          <w:sz w:val="28"/>
          <w:szCs w:val="28"/>
        </w:rPr>
        <w:t>.</w:t>
      </w: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FC5611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Упражнения на силу: </w:t>
      </w:r>
    </w:p>
    <w:p w:rsidR="00315107" w:rsidRPr="000E4C13" w:rsidRDefault="00315107" w:rsidP="00FC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подходами 1минута</w:t>
      </w:r>
      <w:bookmarkStart w:id="0" w:name="_GoBack"/>
      <w:bookmarkEnd w:id="0"/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Сгибание и разгибание рук в упоре лежа (отжимания) 3х10раз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Подъем туловища, из положения лежа на спине, с согнутыми коленями, руки за головой (пресс) 3х15 раз</w:t>
      </w:r>
      <w:r w:rsidR="0031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4C13">
        <w:rPr>
          <w:rFonts w:ascii="Times New Roman" w:hAnsi="Times New Roman" w:cs="Times New Roman"/>
          <w:sz w:val="28"/>
          <w:szCs w:val="28"/>
        </w:rPr>
        <w:t>Выпрыгивания  вверх</w:t>
      </w:r>
      <w:proofErr w:type="gramEnd"/>
      <w:r w:rsidRPr="000E4C13">
        <w:rPr>
          <w:rFonts w:ascii="Times New Roman" w:hAnsi="Times New Roman" w:cs="Times New Roman"/>
          <w:sz w:val="28"/>
          <w:szCs w:val="28"/>
        </w:rPr>
        <w:t xml:space="preserve"> из положения сидя 3х10раз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 xml:space="preserve"> Имитационные упражнения: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Движения руками кролем на груди и спине 20раз</w:t>
      </w:r>
    </w:p>
    <w:p w:rsidR="00FC5611" w:rsidRPr="000E4C13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Движениями руками баттерфляй 20раз</w:t>
      </w:r>
    </w:p>
    <w:p w:rsidR="00FC5611" w:rsidRDefault="00FC5611" w:rsidP="00FC5611">
      <w:pPr>
        <w:rPr>
          <w:rFonts w:ascii="Times New Roman" w:hAnsi="Times New Roman" w:cs="Times New Roman"/>
          <w:sz w:val="28"/>
          <w:szCs w:val="28"/>
        </w:rPr>
      </w:pPr>
      <w:r w:rsidRPr="000E4C13">
        <w:rPr>
          <w:rFonts w:ascii="Times New Roman" w:hAnsi="Times New Roman" w:cs="Times New Roman"/>
          <w:sz w:val="28"/>
          <w:szCs w:val="28"/>
        </w:rPr>
        <w:t>- Движения руками брасс 20раз</w:t>
      </w: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</w:p>
    <w:p w:rsidR="000E4C13" w:rsidRPr="000E4C13" w:rsidRDefault="000E4C13" w:rsidP="00FC5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гибкость:</w:t>
      </w:r>
    </w:p>
    <w:p w:rsidR="009773AA" w:rsidRDefault="000E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580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d-razvitie-gibkosti-i-plastiki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779" cy="2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13" w:rsidRDefault="000E4C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56F1">
        <w:rPr>
          <w:rFonts w:ascii="Times New Roman" w:hAnsi="Times New Roman" w:cs="Times New Roman"/>
          <w:sz w:val="24"/>
          <w:szCs w:val="24"/>
        </w:rPr>
        <w:t>Изучение  техники</w:t>
      </w:r>
      <w:proofErr w:type="gramEnd"/>
      <w:r w:rsidRPr="00B456F1">
        <w:rPr>
          <w:rFonts w:ascii="Times New Roman" w:hAnsi="Times New Roman" w:cs="Times New Roman"/>
          <w:sz w:val="24"/>
          <w:szCs w:val="24"/>
        </w:rPr>
        <w:t xml:space="preserve"> плавания способом  кроль</w:t>
      </w:r>
      <w:r>
        <w:rPr>
          <w:rFonts w:ascii="Times New Roman" w:hAnsi="Times New Roman" w:cs="Times New Roman"/>
          <w:sz w:val="24"/>
          <w:szCs w:val="24"/>
        </w:rPr>
        <w:t xml:space="preserve"> на груди:</w:t>
      </w:r>
    </w:p>
    <w:p w:rsidR="000E4C13" w:rsidRDefault="00315107">
      <w:hyperlink r:id="rId5" w:history="1">
        <w:r w:rsidR="000E4C13">
          <w:rPr>
            <w:rStyle w:val="a3"/>
          </w:rPr>
          <w:t>https://www.youtube.com/watch?v=zY80id6iMsE</w:t>
        </w:r>
      </w:hyperlink>
    </w:p>
    <w:p w:rsidR="000E4C13" w:rsidRPr="000E4C13" w:rsidRDefault="000E4C13">
      <w:pPr>
        <w:rPr>
          <w:rFonts w:ascii="Times New Roman" w:hAnsi="Times New Roman" w:cs="Times New Roman"/>
          <w:sz w:val="28"/>
          <w:szCs w:val="28"/>
        </w:rPr>
      </w:pPr>
    </w:p>
    <w:sectPr w:rsidR="000E4C13" w:rsidRPr="000E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1"/>
    <w:rsid w:val="000E4C13"/>
    <w:rsid w:val="00315107"/>
    <w:rsid w:val="003A62B3"/>
    <w:rsid w:val="00414C29"/>
    <w:rsid w:val="004C5FE1"/>
    <w:rsid w:val="00FC561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6EE4-CAEE-49EF-813E-B271F3EE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C5611"/>
  </w:style>
  <w:style w:type="character" w:customStyle="1" w:styleId="ft36">
    <w:name w:val="ft36"/>
    <w:basedOn w:val="a0"/>
    <w:rsid w:val="00FC5611"/>
  </w:style>
  <w:style w:type="paragraph" w:customStyle="1" w:styleId="p70">
    <w:name w:val="p70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FC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FC5611"/>
  </w:style>
  <w:style w:type="character" w:styleId="a3">
    <w:name w:val="Hyperlink"/>
    <w:basedOn w:val="a0"/>
    <w:uiPriority w:val="99"/>
    <w:semiHidden/>
    <w:unhideWhenUsed/>
    <w:rsid w:val="000E4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Y80id6iM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2021-10-31T08:58:00Z</dcterms:created>
  <dcterms:modified xsi:type="dcterms:W3CDTF">2021-10-31T08:58:00Z</dcterms:modified>
</cp:coreProperties>
</file>