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D8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3.11.21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БУ 6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2. Комплекс упражнений для растягивания мышц, сухожилий, связок</w:t>
      </w:r>
    </w:p>
    <w:p w:rsidR="00AC689E" w:rsidRPr="00226E3F" w:rsidRDefault="00226E3F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ABA69" wp14:editId="288E21FE">
            <wp:extent cx="5792776" cy="3605842"/>
            <wp:effectExtent l="19050" t="0" r="0" b="0"/>
            <wp:docPr id="2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3. Прыжки: на одной ноге, на обеих ногах, через скакалку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4. Комплекс упражнений с мячом: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- Выполнить низкий дриблинг мяча в пол (10–20 см) двумя руками на месте.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- подбросить вверх – поймать в стойке сверху, подбросить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- поймать в стойке снизу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- то же, но поймать на одну руку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- Жонглирование мяча с руки на руку сидя на полу и лежа на спине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lastRenderedPageBreak/>
        <w:t xml:space="preserve">- то же, но передача двумя руками сверху.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-из </w:t>
      </w:r>
      <w:proofErr w:type="spellStart"/>
      <w:r w:rsidRPr="00226E3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26E3F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226E3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26E3F">
        <w:rPr>
          <w:rFonts w:ascii="Times New Roman" w:hAnsi="Times New Roman" w:cs="Times New Roman"/>
          <w:sz w:val="24"/>
          <w:szCs w:val="24"/>
        </w:rPr>
        <w:t xml:space="preserve">. лежа и обратно, выполняя передачу двумя руками сверху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226E3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https://www.youtube.com/watch?v=13JTgN4GDRg</w:t>
        </w:r>
      </w:hyperlink>
      <w:r w:rsidRPr="00226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- передачи в стену (по возможности)</w:t>
      </w: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</w:p>
    <w:p w:rsidR="00AC689E" w:rsidRPr="00226E3F" w:rsidRDefault="00AC689E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БУ 1</w:t>
      </w:r>
    </w:p>
    <w:p w:rsidR="00226E3F" w:rsidRPr="00226E3F" w:rsidRDefault="00226E3F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226E3F" w:rsidRPr="00226E3F" w:rsidRDefault="00226E3F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2. Комплекс упражнений для растягивания мышц, сухожилий, связок</w:t>
      </w:r>
    </w:p>
    <w:p w:rsidR="00226E3F" w:rsidRPr="00226E3F" w:rsidRDefault="00226E3F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B4AD1" wp14:editId="17B21E54">
            <wp:extent cx="5792776" cy="3605842"/>
            <wp:effectExtent l="19050" t="0" r="0" b="0"/>
            <wp:docPr id="1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3F" w:rsidRPr="00226E3F" w:rsidRDefault="00226E3F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3. Выполнить упражнения </w:t>
      </w:r>
    </w:p>
    <w:p w:rsidR="00226E3F" w:rsidRPr="00226E3F" w:rsidRDefault="00226E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26E3F">
          <w:rPr>
            <w:rStyle w:val="a3"/>
            <w:rFonts w:ascii="Times New Roman" w:hAnsi="Times New Roman" w:cs="Times New Roman"/>
            <w:sz w:val="24"/>
            <w:szCs w:val="24"/>
          </w:rPr>
          <w:t>https://youtu.be/HcILL07YNik</w:t>
        </w:r>
      </w:hyperlink>
    </w:p>
    <w:p w:rsidR="00226E3F" w:rsidRPr="00226E3F" w:rsidRDefault="00226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E3F" w:rsidRPr="0022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97"/>
    <w:rsid w:val="00226E3F"/>
    <w:rsid w:val="00683D97"/>
    <w:rsid w:val="00790CD8"/>
    <w:rsid w:val="00A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1E4"/>
  <w15:chartTrackingRefBased/>
  <w15:docId w15:val="{93C0ED7D-10E7-4121-AB55-2D32212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cILL07YNik" TargetMode="External"/><Relationship Id="rId5" Type="http://schemas.openxmlformats.org/officeDocument/2006/relationships/hyperlink" Target="https://www.youtube.com/watch?v=13JTgN4GD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2021-11-02T08:52:00Z</dcterms:created>
  <dcterms:modified xsi:type="dcterms:W3CDTF">2021-11-02T09:12:00Z</dcterms:modified>
</cp:coreProperties>
</file>